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CE" w:rsidRDefault="00970FCE" w:rsidP="00282257">
      <w:pPr>
        <w:pStyle w:val="Default"/>
        <w:spacing w:line="276" w:lineRule="auto"/>
      </w:pPr>
    </w:p>
    <w:p w:rsidR="00282257" w:rsidRPr="00A155FF" w:rsidRDefault="00282257" w:rsidP="00282257">
      <w:pPr>
        <w:pStyle w:val="Default"/>
        <w:spacing w:line="276" w:lineRule="auto"/>
      </w:pPr>
      <w:r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282257" w:rsidRPr="00A155FF" w:rsidRDefault="00282257" w:rsidP="00282257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282257" w:rsidRPr="00A155FF" w:rsidRDefault="00282257" w:rsidP="00282257">
      <w:pPr>
        <w:pStyle w:val="Default"/>
        <w:jc w:val="center"/>
      </w:pPr>
      <w:r>
        <w:t xml:space="preserve">                                                                                               д/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282257" w:rsidRDefault="00282257" w:rsidP="00282257">
      <w:pPr>
        <w:pStyle w:val="Default"/>
      </w:pPr>
      <w:r>
        <w:t>Советом  учреждения                                                            __________ Г.В. Мельникова</w:t>
      </w:r>
    </w:p>
    <w:p w:rsidR="00282257" w:rsidRDefault="00282257" w:rsidP="00282257">
      <w:pPr>
        <w:pStyle w:val="Default"/>
        <w:jc w:val="both"/>
      </w:pPr>
      <w:r>
        <w:t>Прот</w:t>
      </w:r>
      <w:r w:rsidR="00291464">
        <w:t>окол № 24</w:t>
      </w:r>
      <w:r>
        <w:t xml:space="preserve"> </w:t>
      </w:r>
    </w:p>
    <w:p w:rsidR="00282257" w:rsidRPr="00A155FF" w:rsidRDefault="00291464" w:rsidP="00282257">
      <w:pPr>
        <w:pStyle w:val="Default"/>
        <w:jc w:val="both"/>
      </w:pPr>
      <w:r>
        <w:t xml:space="preserve">от «17»  ноября </w:t>
      </w:r>
      <w:r w:rsidR="00F61D1D">
        <w:t xml:space="preserve"> </w:t>
      </w:r>
      <w:r w:rsidR="00282257">
        <w:t xml:space="preserve"> 20</w:t>
      </w:r>
      <w:r>
        <w:t>23</w:t>
      </w:r>
      <w:r w:rsidR="00282257">
        <w:t xml:space="preserve">   г.                             </w:t>
      </w:r>
      <w:r>
        <w:t xml:space="preserve">                    Приказ № 168  от «20»  ноября </w:t>
      </w:r>
      <w:r w:rsidR="00282257">
        <w:t>20</w:t>
      </w:r>
      <w:r>
        <w:t>23</w:t>
      </w:r>
      <w:r w:rsidR="00EE0358">
        <w:t xml:space="preserve">г   </w:t>
      </w:r>
    </w:p>
    <w:p w:rsidR="00282257" w:rsidRDefault="00282257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282257" w:rsidRDefault="00282257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282257" w:rsidRDefault="00282257" w:rsidP="0028225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282257" w:rsidRDefault="00282257" w:rsidP="00282257">
      <w:pPr>
        <w:pStyle w:val="Default"/>
        <w:spacing w:line="276" w:lineRule="auto"/>
      </w:pPr>
      <w:r>
        <w:t xml:space="preserve">Общим родительским собранием </w:t>
      </w:r>
    </w:p>
    <w:p w:rsidR="00282257" w:rsidRDefault="00F61D1D" w:rsidP="00282257">
      <w:pPr>
        <w:pStyle w:val="Default"/>
        <w:spacing w:line="276" w:lineRule="auto"/>
      </w:pPr>
      <w:r>
        <w:t xml:space="preserve">МКДОУ детский </w:t>
      </w:r>
      <w:r w:rsidR="00282257">
        <w:t>с</w:t>
      </w:r>
      <w:r>
        <w:t>ад</w:t>
      </w:r>
      <w:r w:rsidR="00282257">
        <w:t xml:space="preserve"> «Красная шапочка» р.п. Линево</w:t>
      </w:r>
    </w:p>
    <w:p w:rsidR="00282257" w:rsidRPr="00501A29" w:rsidRDefault="00291464" w:rsidP="00282257">
      <w:pPr>
        <w:pStyle w:val="Default"/>
        <w:spacing w:line="276" w:lineRule="auto"/>
      </w:pPr>
      <w:r>
        <w:t>Протокол №  34 от «18» сентября</w:t>
      </w:r>
      <w:r w:rsidR="00282257">
        <w:t xml:space="preserve"> 20</w:t>
      </w:r>
      <w:r>
        <w:t>23</w:t>
      </w:r>
      <w:r w:rsidR="00282257">
        <w:t xml:space="preserve"> г.                                       </w:t>
      </w:r>
    </w:p>
    <w:p w:rsidR="00282257" w:rsidRDefault="00282257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282257" w:rsidRDefault="00282257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282257" w:rsidRDefault="00282257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282257" w:rsidRDefault="00282257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020CA4" w:rsidRDefault="00020CA4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020CA4" w:rsidRDefault="00020CA4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020CA4" w:rsidRDefault="00020CA4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020CA4" w:rsidRDefault="00020CA4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282257" w:rsidRPr="00020CA4" w:rsidRDefault="00282257" w:rsidP="005D6395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020CA4">
        <w:rPr>
          <w:b/>
          <w:sz w:val="36"/>
          <w:szCs w:val="36"/>
        </w:rPr>
        <w:t>ПРАВИЛА</w:t>
      </w:r>
    </w:p>
    <w:p w:rsidR="00282257" w:rsidRPr="00020CA4" w:rsidRDefault="006D7B1F" w:rsidP="005D6395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020CA4">
        <w:rPr>
          <w:b/>
          <w:sz w:val="36"/>
          <w:szCs w:val="36"/>
        </w:rPr>
        <w:t>В</w:t>
      </w:r>
      <w:r w:rsidR="00282257" w:rsidRPr="00020CA4">
        <w:rPr>
          <w:b/>
          <w:sz w:val="36"/>
          <w:szCs w:val="36"/>
        </w:rPr>
        <w:t>нутреннего распорядка для воспитанников</w:t>
      </w:r>
    </w:p>
    <w:p w:rsidR="00282257" w:rsidRPr="00020CA4" w:rsidRDefault="00D462C9" w:rsidP="005D6395">
      <w:pPr>
        <w:pStyle w:val="Default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МКДОУ детский </w:t>
      </w:r>
      <w:r w:rsidR="00282257" w:rsidRPr="00020CA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ад</w:t>
      </w:r>
      <w:r w:rsidR="00282257" w:rsidRPr="00020CA4">
        <w:rPr>
          <w:b/>
          <w:sz w:val="36"/>
          <w:szCs w:val="36"/>
        </w:rPr>
        <w:t xml:space="preserve"> </w:t>
      </w:r>
      <w:r w:rsidR="006D7B1F" w:rsidRPr="00020CA4">
        <w:rPr>
          <w:b/>
          <w:sz w:val="36"/>
          <w:szCs w:val="36"/>
        </w:rPr>
        <w:t>«</w:t>
      </w:r>
      <w:r w:rsidR="00282257" w:rsidRPr="00020CA4">
        <w:rPr>
          <w:b/>
          <w:sz w:val="36"/>
          <w:szCs w:val="36"/>
        </w:rPr>
        <w:t>Красная шапочка» р.п. Линево</w:t>
      </w:r>
    </w:p>
    <w:p w:rsidR="00282257" w:rsidRPr="00020CA4" w:rsidRDefault="00282257" w:rsidP="00282257">
      <w:pPr>
        <w:rPr>
          <w:sz w:val="36"/>
          <w:szCs w:val="36"/>
        </w:rPr>
      </w:pPr>
    </w:p>
    <w:p w:rsidR="00F25BDD" w:rsidRDefault="00F25BDD"/>
    <w:p w:rsidR="006D7B1F" w:rsidRDefault="006D7B1F"/>
    <w:p w:rsidR="006D7B1F" w:rsidRDefault="006D7B1F"/>
    <w:p w:rsidR="006D7B1F" w:rsidRDefault="006D7B1F"/>
    <w:p w:rsidR="006D7B1F" w:rsidRDefault="006D7B1F"/>
    <w:p w:rsidR="00856DDF" w:rsidRDefault="00856DDF"/>
    <w:p w:rsidR="00856DDF" w:rsidRDefault="00856DDF"/>
    <w:p w:rsidR="00856DDF" w:rsidRDefault="00856DDF"/>
    <w:p w:rsidR="00856DDF" w:rsidRDefault="00856DDF"/>
    <w:p w:rsidR="00856DDF" w:rsidRDefault="00856DDF"/>
    <w:p w:rsidR="006D7B1F" w:rsidRPr="00B35D8B" w:rsidRDefault="006D7B1F" w:rsidP="00AA50B4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 Настоящие  Правила внутреннего распорядка </w:t>
      </w:r>
      <w:r w:rsidR="00D4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02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2C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детского сада «Красная шапочка» р.п. </w:t>
      </w:r>
      <w:proofErr w:type="gramStart"/>
      <w:r w:rsidR="002C0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Линево</w:t>
      </w:r>
      <w:r w:rsidR="00F0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Правила), разработаны на основании Федерального закона Российской Федерации</w:t>
      </w:r>
      <w:r w:rsidR="00F0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"Об образовании в Российской Федерации"</w:t>
      </w:r>
      <w:r w:rsidR="009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СанПиН 1.2.3685-21 Гигиенические нормативы и требования к обеспечению безопасности и (или) безвредности  для человека факторов среды обитания, 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</w:t>
      </w:r>
      <w:r w:rsidR="009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Правила внутреннего  распорядка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 МКДОУ детский сад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</w:t>
      </w:r>
      <w:proofErr w:type="gramEnd"/>
      <w:r w:rsidR="003F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Линево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режим образовательного процесса и защиту прав воспитанников. </w:t>
      </w:r>
    </w:p>
    <w:p w:rsidR="006D7B1F" w:rsidRPr="00B35D8B" w:rsidRDefault="00163F09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Соблюдение П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внутреннего распорядка </w:t>
      </w:r>
      <w:r w:rsidR="003F6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МКДОУ детского сада «Красная шапочка» р.п. Линево</w:t>
      </w:r>
      <w:r w:rsidR="003F6E71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эффективное взаимодействие  участников образовательного процесса, а также ком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фортное пребывание детей в Учреждении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Настоящие Правила определяют основы статуса воспитанников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права как участников образовательного процесса, устанавливают режим образовательного процесса, ра</w:t>
      </w:r>
      <w:r w:rsidR="00F02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спорядок дня воспитанников Учреждения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Введение настоящих Правил имеет целью способствовать совершенствованию качества, результативности организации образовательного процесса в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 Настоящие Правила находятся в каждой возрастной группе 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размещаются на информационных стендах. Родители (законные представители) воспитанников </w:t>
      </w:r>
      <w:r w:rsidR="00F0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ознакомлены с настоящими Правилами. 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 Настоящие Правила  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согласовываются с С</w:t>
      </w:r>
      <w:r w:rsidR="00163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Учреждения, принимаются О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 родительским собранием и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заведующим МКДОУ, срок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Правил до принятия новых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81D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 Настоящие Правила являются локальным нормативным актом, регламентирующим деятельность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Default="00CF581D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81D">
        <w:rPr>
          <w:rFonts w:ascii="Times New Roman" w:hAnsi="Times New Roman" w:cs="Times New Roman"/>
          <w:sz w:val="28"/>
          <w:szCs w:val="28"/>
        </w:rPr>
        <w:t>Текст настоящих правил размещается на официальном сайте ДОУ в сети интернет. Копии Правил внутреннего распорядка для воспитанников и их родителей (законных представителей) размещены на информационном стенде в  помещении  ДОУ.</w:t>
      </w:r>
      <w:r w:rsidR="006D7B1F" w:rsidRPr="00CF5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F581D" w:rsidRDefault="00CF581D" w:rsidP="00EC7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Pr="00CF581D">
        <w:rPr>
          <w:sz w:val="28"/>
          <w:szCs w:val="28"/>
        </w:rPr>
        <w:t xml:space="preserve"> </w:t>
      </w:r>
      <w:r w:rsidRPr="00CF581D">
        <w:rPr>
          <w:rFonts w:ascii="Times New Roman" w:hAnsi="Times New Roman" w:cs="Times New Roman"/>
          <w:sz w:val="28"/>
          <w:szCs w:val="28"/>
        </w:rPr>
        <w:t>При приеме воспитанника родители (законные представители)  обязаны ознакомиться под роспись   с настоящими Правилами.</w:t>
      </w:r>
    </w:p>
    <w:p w:rsidR="00CF581D" w:rsidRPr="00CF581D" w:rsidRDefault="00CF581D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Pr="00CF581D">
        <w:rPr>
          <w:rFonts w:ascii="Times New Roman" w:hAnsi="Times New Roman" w:cs="Times New Roman"/>
          <w:sz w:val="28"/>
          <w:szCs w:val="28"/>
        </w:rPr>
        <w:t>Настоящие Правила обязательны для исполнения всеми воспитанниками ДОУ и их родителями (законными представителями).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Режим работы </w:t>
      </w:r>
      <w:r w:rsidR="003F0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 Режим работы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длительность пребывания в 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Уставом учреждения.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с 7.00 ч.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часов. 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Группы функционируют в режиме 5 дневной рабочей недели. Суббота, воскресенье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праздничные дни – выходные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 У</w:t>
      </w:r>
      <w:r w:rsidR="0016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объединять группы в случае необходимости  (в связи с низкой наполняемостью групп, отпусками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отпусками педагогов, в случае непредвиденных и аварийных ситуаций  в детском саду или поселке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Здоровье ребенка</w:t>
      </w:r>
    </w:p>
    <w:p w:rsidR="006D7B1F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Во время утреннего приема не принимаются дети с явными признаками заболевания: сыпь, сильный кашель, насморк, температура.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обязаны приводить ребенка в 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Учреждение,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и информировать воспитателей о каких-либо изменениях, произошедших в состоянии здоровья ребенка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  Если в течение дня у ребенка появляются первые признаки заболевания (повышение температуры, сыпь, рвота, диарея), родители (законные представители)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извещены и должны как можно быстрее забрать ребенка  из У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B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прихода ребенка по болезни или другой уважительной причине необходимо обязательно сообщить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группы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Если у ребенка есть аллергия или другие особенности здоровья и  развития, то родитель (законный представитель) должен поставить в 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естность воспитателя, предъявив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справку или иное медицинское заключение.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В 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давать детям 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  Своевременный приход в детский сад</w:t>
      </w:r>
      <w:r w:rsidR="0085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7.00- до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часов)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необходимое условие качественной и правильной организации воспитательно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процесса! </w:t>
      </w:r>
    </w:p>
    <w:p w:rsidR="006D7B1F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В случае длительного отсутствия ребенка в У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каким-либо обстоятельствам необходимо написать заявление на имя заведующего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B30BF4" w:rsidRPr="00B3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сохранении места за ребенком с указанием периода отсутствия ребенка и причины.</w:t>
      </w:r>
    </w:p>
    <w:p w:rsidR="003F26E5" w:rsidRPr="00B35D8B" w:rsidRDefault="00D47F2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3F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не имеют право принимать ребенка без допуска медсестры детского сада.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6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обязаны </w:t>
      </w:r>
      <w:r w:rsidR="003F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получать у старшей медсестры. </w:t>
      </w:r>
    </w:p>
    <w:p w:rsidR="00D47F2F" w:rsidRDefault="00D47F2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уппу</w:t>
      </w:r>
      <w:r w:rsidR="003F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81D" w:rsidRPr="00CF581D" w:rsidRDefault="00CF581D" w:rsidP="00EC7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 </w:t>
      </w:r>
      <w:r w:rsidRPr="00CF581D">
        <w:rPr>
          <w:rFonts w:ascii="Times New Roman" w:hAnsi="Times New Roman" w:cs="Times New Roman"/>
          <w:sz w:val="28"/>
          <w:szCs w:val="28"/>
        </w:rPr>
        <w:t xml:space="preserve">Педагоги проводят беседы и консультации для родителей (законных представителей) о воспитаннике, утром до 08.00 и вечером после 17.30. </w:t>
      </w:r>
    </w:p>
    <w:p w:rsidR="00CF581D" w:rsidRDefault="00CF581D" w:rsidP="00EC75E6">
      <w:pPr>
        <w:rPr>
          <w:rFonts w:ascii="Times New Roman" w:hAnsi="Times New Roman" w:cs="Times New Roman"/>
          <w:i/>
          <w:sz w:val="28"/>
          <w:szCs w:val="28"/>
        </w:rPr>
      </w:pPr>
      <w:r w:rsidRPr="00CF581D">
        <w:rPr>
          <w:rFonts w:ascii="Times New Roman" w:hAnsi="Times New Roman" w:cs="Times New Roman"/>
          <w:sz w:val="28"/>
          <w:szCs w:val="28"/>
        </w:rPr>
        <w:t>В другое время педагог находится с детьми, и отвлекать его от  образовательного процесса категорически запрещается</w:t>
      </w:r>
      <w:r w:rsidRPr="00CF581D">
        <w:rPr>
          <w:rFonts w:ascii="Times New Roman" w:hAnsi="Times New Roman" w:cs="Times New Roman"/>
          <w:i/>
          <w:sz w:val="28"/>
          <w:szCs w:val="28"/>
        </w:rPr>
        <w:t>.</w:t>
      </w:r>
    </w:p>
    <w:p w:rsidR="00CF581D" w:rsidRDefault="00CF581D" w:rsidP="00EC7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CF581D">
        <w:rPr>
          <w:sz w:val="28"/>
          <w:szCs w:val="28"/>
        </w:rPr>
        <w:t xml:space="preserve"> </w:t>
      </w:r>
      <w:r w:rsidRPr="00CF581D">
        <w:rPr>
          <w:rFonts w:ascii="Times New Roman" w:hAnsi="Times New Roman" w:cs="Times New Roman"/>
          <w:sz w:val="28"/>
          <w:szCs w:val="28"/>
        </w:rPr>
        <w:t>Ко всем работникам учреждения необходимо обращаться на «Вы», по имени и отчеству, независимо от возраста, спокойным тоном, уважительно.</w:t>
      </w:r>
    </w:p>
    <w:p w:rsidR="00D33878" w:rsidRPr="00C4312E" w:rsidRDefault="00D33878" w:rsidP="00EC75E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3.12.</w:t>
      </w:r>
      <w:r w:rsidRPr="00D33878">
        <w:rPr>
          <w:rFonts w:ascii="Times New Roman" w:hAnsi="Times New Roman" w:cs="Times New Roman"/>
          <w:sz w:val="28"/>
          <w:szCs w:val="28"/>
        </w:rPr>
        <w:t xml:space="preserve">При введении в группе  любого  карантинного режима,  дети,  не входившие в контакт с </w:t>
      </w:r>
      <w:proofErr w:type="gramStart"/>
      <w:r w:rsidRPr="00D33878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D33878">
        <w:rPr>
          <w:rFonts w:ascii="Times New Roman" w:hAnsi="Times New Roman" w:cs="Times New Roman"/>
          <w:sz w:val="28"/>
          <w:szCs w:val="28"/>
        </w:rPr>
        <w:t>,  в группу не принимаются. В карантинной группе устанавливается особый санитарно–эпидемиологический режим, соответствующий виду заболевания. При этом продолжающие посещать группу дети и родители (законные представители) обязаны соблюдать установленные режим и выполнять необходимые мероприятия.</w:t>
      </w:r>
    </w:p>
    <w:p w:rsidR="00962224" w:rsidRPr="00962224" w:rsidRDefault="00962224" w:rsidP="00EC75E6">
      <w:pPr>
        <w:numPr>
          <w:ilvl w:val="1"/>
          <w:numId w:val="8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2224">
        <w:rPr>
          <w:sz w:val="28"/>
          <w:szCs w:val="28"/>
        </w:rPr>
        <w:t xml:space="preserve"> </w:t>
      </w:r>
      <w:r w:rsidRPr="00962224">
        <w:rPr>
          <w:rFonts w:ascii="Times New Roman" w:hAnsi="Times New Roman" w:cs="Times New Roman"/>
          <w:sz w:val="28"/>
          <w:szCs w:val="28"/>
        </w:rPr>
        <w:t>К персональным данным о состоянии здоровья детей  имеют доступ руководитель учреждения, старшая медицинская сестра, при необходимости  воспитатель группы.</w:t>
      </w:r>
      <w:r w:rsidRPr="00962224">
        <w:rPr>
          <w:sz w:val="28"/>
          <w:szCs w:val="28"/>
        </w:rPr>
        <w:t xml:space="preserve"> </w:t>
      </w:r>
      <w:r w:rsidRPr="00962224">
        <w:rPr>
          <w:rFonts w:ascii="Times New Roman" w:hAnsi="Times New Roman" w:cs="Times New Roman"/>
          <w:sz w:val="28"/>
          <w:szCs w:val="28"/>
        </w:rPr>
        <w:t>Если имеются другие особенности здоровья или развития, не отраженные в  медицинской карте, то родитель (законный представитель) должен поставить в известность  медицинского   работника,  воспитателя.</w:t>
      </w:r>
    </w:p>
    <w:p w:rsidR="00962224" w:rsidRDefault="00962224" w:rsidP="00EC7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8.14.</w:t>
      </w:r>
      <w:r w:rsidRPr="00962224">
        <w:rPr>
          <w:sz w:val="28"/>
          <w:szCs w:val="28"/>
        </w:rPr>
        <w:t xml:space="preserve"> </w:t>
      </w:r>
      <w:r w:rsidRPr="00962224">
        <w:rPr>
          <w:rFonts w:ascii="Times New Roman" w:hAnsi="Times New Roman" w:cs="Times New Roman"/>
          <w:sz w:val="28"/>
          <w:szCs w:val="28"/>
        </w:rPr>
        <w:t>Профилактические прививки в ДОУ проводятся только с письменного согласия родителей (законных представителей) и в соответствии с национальным календарем профилактических прививок.</w:t>
      </w:r>
    </w:p>
    <w:p w:rsidR="00962224" w:rsidRPr="00962224" w:rsidRDefault="00962224" w:rsidP="00EC7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8.15.</w:t>
      </w:r>
      <w:r w:rsidRPr="00962224">
        <w:rPr>
          <w:sz w:val="28"/>
          <w:szCs w:val="28"/>
        </w:rPr>
        <w:t xml:space="preserve"> </w:t>
      </w:r>
      <w:r w:rsidRPr="00962224">
        <w:rPr>
          <w:rFonts w:ascii="Times New Roman" w:hAnsi="Times New Roman" w:cs="Times New Roman"/>
          <w:sz w:val="28"/>
          <w:szCs w:val="28"/>
        </w:rPr>
        <w:t>При переводе ребенка из другого детского дошкольного учреждения в медкарте  должны быть отражены  следующие сведения:</w:t>
      </w:r>
    </w:p>
    <w:p w:rsidR="00962224" w:rsidRPr="00962224" w:rsidRDefault="00962224" w:rsidP="00EC75E6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2224">
        <w:rPr>
          <w:rFonts w:ascii="Times New Roman" w:hAnsi="Times New Roman" w:cs="Times New Roman"/>
          <w:sz w:val="28"/>
          <w:szCs w:val="28"/>
        </w:rPr>
        <w:t>дата выбывания;</w:t>
      </w:r>
    </w:p>
    <w:p w:rsidR="00962224" w:rsidRPr="00962224" w:rsidRDefault="00962224" w:rsidP="00EC75E6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2224">
        <w:rPr>
          <w:rFonts w:ascii="Times New Roman" w:hAnsi="Times New Roman" w:cs="Times New Roman"/>
          <w:sz w:val="28"/>
          <w:szCs w:val="28"/>
        </w:rPr>
        <w:t>последнее посещение детского сада;</w:t>
      </w:r>
    </w:p>
    <w:p w:rsidR="00962224" w:rsidRPr="00962224" w:rsidRDefault="00962224" w:rsidP="00EC75E6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2224">
        <w:rPr>
          <w:rFonts w:ascii="Times New Roman" w:hAnsi="Times New Roman" w:cs="Times New Roman"/>
          <w:sz w:val="28"/>
          <w:szCs w:val="28"/>
        </w:rPr>
        <w:t>информация об отсутствии (наличии) карантина в саду, группе;</w:t>
      </w:r>
    </w:p>
    <w:p w:rsidR="00D33878" w:rsidRPr="00962224" w:rsidRDefault="00962224" w:rsidP="00EC75E6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2224">
        <w:rPr>
          <w:rFonts w:ascii="Times New Roman" w:hAnsi="Times New Roman" w:cs="Times New Roman"/>
          <w:sz w:val="28"/>
          <w:szCs w:val="28"/>
        </w:rPr>
        <w:t>подпись лица  выдавшего карту.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Режим образовательного процесса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Основу режима составляет установленный распорядок сна и бодрствования, приемов пищи, гигиенических и оздоровительных процедур, </w:t>
      </w:r>
      <w:r w:rsidR="000B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непрерывной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856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деятельности (далее О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ОД), прогулок и самостоятельной деятельности воспитанников.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  Организация воспитательно-образовательного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 соответствует требованиям</w:t>
      </w:r>
      <w:r w:rsidR="00B3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1.2.3685-21 «Гигиенические нормативы и требования к обеспечению безопасности и (или) безвредности  для человека факторов среды обитания»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  Спорные и конфликтные ситуации нужно разрешать только в отсутствии детей.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4.4.   </w:t>
      </w:r>
      <w:proofErr w:type="gramStart"/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 по организации воспитательно-образовательного процесса, пребыванию ребенка в У</w:t>
      </w:r>
      <w:r w:rsidR="00C1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следует обсудить это с воспитателями группы и (или) с руководством </w:t>
      </w:r>
      <w:r w:rsidR="000B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7538A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(заведующим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753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55CFA" w:rsidRP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</w:t>
      </w:r>
      <w:proofErr w:type="gramEnd"/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Линево</w:t>
      </w:r>
      <w:r w:rsidR="007538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старшим воспитателем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Родители (законные представители) обязаны забрать ребенка из </w:t>
      </w:r>
      <w:r w:rsidR="000B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ч. Если родители (законные представители) не могут лично забрать ребенка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55CFA" w:rsidRP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требуется заранее оповестить об этом воспитателя,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  Родители (законные представители) обязаны приводить ребенка в опрятном виде, чистой одежде и обуви. </w:t>
      </w:r>
      <w:proofErr w:type="gramStart"/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должны быть сменная одежда и обувь (сандалии, колготы, нижнее бельё), расческа, спо</w:t>
      </w:r>
      <w:r w:rsidR="00C8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ртивная форма (футболка, шорты,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чешки</w:t>
      </w:r>
      <w:r w:rsidR="00C84B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спортивная обувь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  обязателен головной убор, панаму (в теплый период года).</w:t>
      </w:r>
      <w:proofErr w:type="gramEnd"/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 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B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гуляют 1-2 раза в день. Рекомендуемая продолжительность 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дневных прогулок составляет 3 –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</w:t>
      </w:r>
      <w:r w:rsidRPr="00B35D8B">
        <w:rPr>
          <w:rFonts w:ascii="Times New Roman" w:eastAsia="Times New Roman" w:hAnsi="Times New Roman" w:cs="Times New Roman"/>
          <w:color w:val="011428"/>
          <w:sz w:val="28"/>
          <w:szCs w:val="28"/>
          <w:lang w:eastAsia="ru-RU"/>
        </w:rPr>
        <w:t xml:space="preserve">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</w:t>
      </w:r>
      <w:proofErr w:type="gramStart"/>
      <w:r w:rsidRPr="00B35D8B">
        <w:rPr>
          <w:rFonts w:ascii="Times New Roman" w:eastAsia="Times New Roman" w:hAnsi="Times New Roman" w:cs="Times New Roman"/>
          <w:color w:val="011428"/>
          <w:sz w:val="28"/>
          <w:szCs w:val="28"/>
          <w:lang w:eastAsia="ru-RU"/>
        </w:rPr>
        <w:t>с</w:t>
      </w:r>
      <w:proofErr w:type="gramEnd"/>
      <w:r w:rsidRPr="00B35D8B">
        <w:rPr>
          <w:rFonts w:ascii="Times New Roman" w:eastAsia="Times New Roman" w:hAnsi="Times New Roman" w:cs="Times New Roman"/>
          <w:color w:val="011428"/>
          <w:sz w:val="28"/>
          <w:szCs w:val="28"/>
          <w:lang w:eastAsia="ru-RU"/>
        </w:rPr>
        <w:t>.</w:t>
      </w:r>
    </w:p>
    <w:p w:rsidR="006D7B1F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  Для пребывания на улице приветствуется такая одежда, которая не мешает активному движению, легко просушивается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оторую воспитанник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испачкать.</w:t>
      </w:r>
    </w:p>
    <w:p w:rsidR="00C15739" w:rsidRDefault="00C15739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4.11.Во время проведения групповых занятий или игр воспитанники могут пользоваться только теми техническими средствами, которые необходимы в образовательном процессе, или теми, которые разрешил использовать воспитатель. Остальные устройства, которые у воспитанников есть при себе, нужно убрать.</w:t>
      </w:r>
    </w:p>
    <w:p w:rsidR="007538A5" w:rsidRPr="00B35D8B" w:rsidRDefault="007538A5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4.12.Без уважительной причины родителям  (законным представителям) не нарушать образовательную деятельность в группе и у специалистов.</w:t>
      </w:r>
    </w:p>
    <w:p w:rsidR="006D7B1F" w:rsidRPr="00B35D8B" w:rsidRDefault="00C84BF3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7538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 Приветствуется активное участие родителей в жизни группы:   </w:t>
      </w:r>
    </w:p>
    <w:p w:rsidR="006D7B1F" w:rsidRPr="00B46B46" w:rsidRDefault="006D7B1F" w:rsidP="00EC75E6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праздниках и развлечениях, родительских собраниях; </w:t>
      </w:r>
    </w:p>
    <w:p w:rsidR="006D7B1F" w:rsidRPr="00B46B46" w:rsidRDefault="006D7B1F" w:rsidP="00EC75E6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детей на прогулках, экскурсиях за пределами детского сада;</w:t>
      </w:r>
    </w:p>
    <w:p w:rsidR="006D7B1F" w:rsidRPr="00B46B46" w:rsidRDefault="006D7B1F" w:rsidP="00EC75E6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родительском комитете группы или детского сада;</w:t>
      </w:r>
    </w:p>
    <w:p w:rsidR="006D7B1F" w:rsidRDefault="006D7B1F" w:rsidP="00EC75E6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развивающей среды детского сада (игрушки и книги, развивающие материалы и др.).</w:t>
      </w:r>
    </w:p>
    <w:p w:rsidR="002557A5" w:rsidRPr="00C4312E" w:rsidRDefault="002557A5" w:rsidP="00EC75E6">
      <w:pPr>
        <w:pStyle w:val="a8"/>
        <w:numPr>
          <w:ilvl w:val="1"/>
          <w:numId w:val="6"/>
        </w:numPr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4312E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О</w:t>
      </w:r>
      <w:r w:rsidRPr="00C4312E">
        <w:rPr>
          <w:rFonts w:ascii="Times New Roman" w:hAnsi="Times New Roman"/>
          <w:sz w:val="28"/>
          <w:szCs w:val="28"/>
        </w:rPr>
        <w:t xml:space="preserve">ОД составляет: </w:t>
      </w:r>
    </w:p>
    <w:p w:rsidR="002557A5" w:rsidRPr="00C4312E" w:rsidRDefault="002557A5" w:rsidP="00EC75E6">
      <w:pPr>
        <w:pStyle w:val="a8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4312E">
        <w:rPr>
          <w:rFonts w:ascii="Times New Roman" w:hAnsi="Times New Roman"/>
          <w:sz w:val="28"/>
          <w:szCs w:val="28"/>
        </w:rPr>
        <w:t xml:space="preserve">для детей раннего возраста от </w:t>
      </w:r>
      <w:r>
        <w:rPr>
          <w:rFonts w:ascii="Times New Roman" w:hAnsi="Times New Roman"/>
          <w:sz w:val="28"/>
          <w:szCs w:val="28"/>
        </w:rPr>
        <w:t>1</w:t>
      </w:r>
      <w:r w:rsidRPr="00C4312E">
        <w:rPr>
          <w:rFonts w:ascii="Times New Roman" w:hAnsi="Times New Roman"/>
          <w:sz w:val="28"/>
          <w:szCs w:val="28"/>
        </w:rPr>
        <w:t xml:space="preserve"> до 3 лет - не более 10 мин;</w:t>
      </w:r>
    </w:p>
    <w:p w:rsidR="002557A5" w:rsidRPr="00C4312E" w:rsidRDefault="002557A5" w:rsidP="00EC75E6">
      <w:pPr>
        <w:pStyle w:val="a8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4312E">
        <w:rPr>
          <w:rFonts w:ascii="Times New Roman" w:hAnsi="Times New Roman"/>
          <w:sz w:val="28"/>
          <w:szCs w:val="28"/>
        </w:rPr>
        <w:t>для детей от 3 до 4-х лет - не более 15 минут;</w:t>
      </w:r>
    </w:p>
    <w:p w:rsidR="002557A5" w:rsidRPr="00C4312E" w:rsidRDefault="002557A5" w:rsidP="00EC75E6">
      <w:pPr>
        <w:pStyle w:val="a8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4312E">
        <w:rPr>
          <w:rFonts w:ascii="Times New Roman" w:hAnsi="Times New Roman"/>
          <w:sz w:val="28"/>
          <w:szCs w:val="28"/>
        </w:rPr>
        <w:t xml:space="preserve">для детей от 4-х до 5-ти лет - не более 20 минут; </w:t>
      </w:r>
    </w:p>
    <w:p w:rsidR="002557A5" w:rsidRPr="00C4312E" w:rsidRDefault="002557A5" w:rsidP="00EC75E6">
      <w:pPr>
        <w:pStyle w:val="a8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4312E">
        <w:rPr>
          <w:rFonts w:ascii="Times New Roman" w:hAnsi="Times New Roman"/>
          <w:sz w:val="28"/>
          <w:szCs w:val="28"/>
        </w:rPr>
        <w:t xml:space="preserve">для детей от 5 до 6-ти лет - не более 25 минут; </w:t>
      </w:r>
    </w:p>
    <w:p w:rsidR="002557A5" w:rsidRPr="00C4312E" w:rsidRDefault="002557A5" w:rsidP="00EC75E6">
      <w:pPr>
        <w:pStyle w:val="a8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4312E">
        <w:rPr>
          <w:rFonts w:ascii="Times New Roman" w:hAnsi="Times New Roman"/>
          <w:sz w:val="28"/>
          <w:szCs w:val="28"/>
        </w:rPr>
        <w:t>для детей от 6-ти до 7-ми лет - не более 30 минут.</w:t>
      </w:r>
    </w:p>
    <w:p w:rsidR="002557A5" w:rsidRPr="00C4312E" w:rsidRDefault="002557A5" w:rsidP="00EC75E6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4312E">
        <w:rPr>
          <w:rFonts w:ascii="Times New Roman" w:hAnsi="Times New Roman"/>
          <w:sz w:val="28"/>
          <w:szCs w:val="28"/>
        </w:rPr>
        <w:t>Перерыв между периодами НОД составляет не менее 10 минут.</w:t>
      </w:r>
    </w:p>
    <w:p w:rsidR="002557A5" w:rsidRPr="00C4312E" w:rsidRDefault="002557A5" w:rsidP="00EC75E6">
      <w:pPr>
        <w:pStyle w:val="a8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312E">
        <w:rPr>
          <w:rFonts w:ascii="Times New Roman" w:hAnsi="Times New Roman"/>
          <w:sz w:val="28"/>
          <w:szCs w:val="28"/>
        </w:rPr>
        <w:t>- продолжительность  учебного года – с 1 сентября по 31 мая;</w:t>
      </w:r>
    </w:p>
    <w:p w:rsidR="00C96232" w:rsidRDefault="002557A5" w:rsidP="00EC75E6">
      <w:pPr>
        <w:pStyle w:val="a8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4312E">
        <w:rPr>
          <w:rFonts w:ascii="Times New Roman" w:hAnsi="Times New Roman"/>
          <w:sz w:val="28"/>
          <w:szCs w:val="28"/>
        </w:rPr>
        <w:t xml:space="preserve">- летний оздоровительный период – с 1 июня по 31 августа. </w:t>
      </w:r>
    </w:p>
    <w:p w:rsidR="007F194A" w:rsidRPr="00C4312E" w:rsidRDefault="007F194A" w:rsidP="00EC75E6">
      <w:pPr>
        <w:pStyle w:val="a8"/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4.15.</w:t>
      </w:r>
      <w:r w:rsidRPr="00C4312E">
        <w:rPr>
          <w:rFonts w:ascii="Times New Roman" w:hAnsi="Times New Roman"/>
          <w:sz w:val="28"/>
          <w:szCs w:val="28"/>
        </w:rPr>
        <w:t xml:space="preserve">Проведение диагностики,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</w:t>
      </w:r>
      <w:proofErr w:type="spellStart"/>
      <w:r w:rsidRPr="00C4312E">
        <w:rPr>
          <w:rFonts w:ascii="Times New Roman" w:hAnsi="Times New Roman"/>
          <w:sz w:val="28"/>
          <w:szCs w:val="28"/>
        </w:rPr>
        <w:t>психолого-медико-педагогическим</w:t>
      </w:r>
      <w:proofErr w:type="spellEnd"/>
      <w:r w:rsidRPr="00C4312E">
        <w:rPr>
          <w:rFonts w:ascii="Times New Roman" w:hAnsi="Times New Roman"/>
          <w:sz w:val="28"/>
          <w:szCs w:val="28"/>
        </w:rPr>
        <w:t xml:space="preserve"> консилиумом ДОУ (далее ПМПк)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312E">
        <w:rPr>
          <w:rFonts w:ascii="Times New Roman" w:hAnsi="Times New Roman"/>
          <w:sz w:val="28"/>
          <w:szCs w:val="28"/>
        </w:rPr>
        <w:t>По данным направлениям работы родители (законные представители) информируются строго индивидуально.</w:t>
      </w:r>
    </w:p>
    <w:p w:rsidR="007F194A" w:rsidRPr="002557A5" w:rsidRDefault="007F194A" w:rsidP="00EC75E6">
      <w:pPr>
        <w:pStyle w:val="a8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питания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5.1.  </w:t>
      </w:r>
      <w:r w:rsidR="00C84BF3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гарантированное сбалансированное 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возрастом,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временем пребывания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СанПиН 2.4.1.3049-13.   Организация питания воспитанников  в У</w:t>
      </w:r>
      <w:r w:rsidR="00C84BF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55CFA" w:rsidRP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его штатным персоналом.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 Режим и кратность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соответствии с длительностью их пребывания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4BF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Воспитанники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посещающие получают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разовое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питание: завтрак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обед, полдник, ужин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со статусом ОВЗ получают дополнительный паек.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 Питание в У</w:t>
      </w:r>
      <w:r w:rsidR="00C8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</w:t>
      </w:r>
      <w:r w:rsidRPr="00892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воспитанников дошкольного возраста и утвержденного заведующим МКДОУ</w:t>
      </w:r>
      <w:r w:rsidR="00F55CFA" w:rsidRP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Pr="00892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Родители (законные представители) могут получить информацию об ассортименте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специальном стенде, в приемных групп.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 Круглогодично, непосредственно перед реализацией, работником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питание,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  С-витаминизация третьего блюда (компот, кисель и т.п.).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  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 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ответственного за питание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5FD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Обеспечение безопасности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 Родители должны своевременно сообщать об изменении номера телефона, места жительства и места работы.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</w:t>
      </w:r>
      <w:r w:rsidR="001D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передачи 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детский сад.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 Забирая ребенка, родитель (законный представитель) должен обязательно подойти к воспитателю, который на смене</w:t>
      </w:r>
      <w:r w:rsidRPr="00BC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 расписаться в журнале об уходе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детского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Категорически запрещен приход ребенка дошкольного возраста  в </w:t>
      </w:r>
      <w:r w:rsidR="00FE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уход без сопровождения родителей (законных представителей).</w:t>
      </w:r>
    </w:p>
    <w:p w:rsidR="006D7B1F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 Воспитателям категорически запрещается отдавать ребенка лицам в нетрезвом состоянии, несовершеннолетним братьям  и сестрам, отпускать одних детей по просьбе родителей, отдавать незнакомым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лицам не внесенных в перечень лиц, которым доверяется передача ребенка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окончанию времени его пребывания в МКДОУ</w:t>
      </w:r>
      <w:r w:rsidR="00F55CFA" w:rsidRP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16D" w:rsidRDefault="00FE716D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  Зимой и в мокрую погоду рекомендуется,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 у воспитанника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запасные сухие варежки и одежда.</w:t>
      </w:r>
    </w:p>
    <w:p w:rsidR="00FE716D" w:rsidRDefault="00FE716D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 шкафчике каждого воспитанника хранятся его личные вещи, которыми он пользуется во время своего пребывания в детском саду. Во  избежание потери или случайного обмена вещей родители (законные представители) воспитанников маркируют их.  </w:t>
      </w:r>
    </w:p>
    <w:p w:rsidR="00FE716D" w:rsidRPr="00B35D8B" w:rsidRDefault="00FE716D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6D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шкафчике обязательно должен быть комплект сухой одежды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отдельном мешочке. </w:t>
      </w:r>
    </w:p>
    <w:p w:rsidR="00FE716D" w:rsidRPr="00B35D8B" w:rsidRDefault="00FE716D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В шкафу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пакет для загрязнённой одежды.</w:t>
      </w:r>
    </w:p>
    <w:p w:rsidR="006D7B1F" w:rsidRPr="00B35D8B" w:rsidRDefault="00FE716D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Посторонним лицам запрещено находиться в помещении детского сада и на территории  без разрешения администрации.</w:t>
      </w:r>
    </w:p>
    <w:p w:rsidR="006D7B1F" w:rsidRPr="00B35D8B" w:rsidRDefault="00FE716D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 Запрещается въезд на территорию </w:t>
      </w:r>
      <w:r w:rsidR="006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55CFA" w:rsidRP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личном автомобиле.</w:t>
      </w:r>
    </w:p>
    <w:p w:rsidR="006D7B1F" w:rsidRPr="00B35D8B" w:rsidRDefault="00FE716D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6.11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 Не давать ребенку в </w:t>
      </w:r>
      <w:r w:rsidR="006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="00F55CFA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жевательную резинку, конфеты, чипсы, сухарики.</w:t>
      </w:r>
    </w:p>
    <w:p w:rsidR="006D7B1F" w:rsidRDefault="00FE716D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6.12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Следить за тем, чтобы у ребенка в карманах не было острых, колющих и режущих предметов.</w:t>
      </w:r>
    </w:p>
    <w:p w:rsidR="00BA2665" w:rsidRDefault="00BA2665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Не рекомендуется надевать воспитанникам золотые и серебряные украшения, давать с собой дорогостоящие игрушки</w:t>
      </w:r>
      <w:r w:rsidR="003D2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мобильные телефоны, а также игрушки, имитирующие оружие.</w:t>
      </w:r>
    </w:p>
    <w:p w:rsidR="003D2810" w:rsidRPr="00B35D8B" w:rsidRDefault="006E5FD7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Во время утреннего приема родители (законные представители) не имеют право оставлять ребенка в группе одного или с помощником воспитателя, в период отсутствия педагога (утренняя зарядка, утренний прием старших дошкольников на улице)</w:t>
      </w:r>
      <w:r w:rsidR="008E2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94A" w:rsidRDefault="006E5FD7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7538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В помещении и на территории У</w:t>
      </w:r>
      <w:r w:rsidR="00FE71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курение.</w:t>
      </w:r>
    </w:p>
    <w:p w:rsidR="007F194A" w:rsidRDefault="007F194A" w:rsidP="00EC7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6.15.</w:t>
      </w:r>
      <w:r w:rsidRPr="007F194A">
        <w:rPr>
          <w:sz w:val="28"/>
          <w:szCs w:val="28"/>
        </w:rPr>
        <w:t xml:space="preserve"> </w:t>
      </w:r>
      <w:r w:rsidRPr="007F194A">
        <w:rPr>
          <w:rFonts w:ascii="Times New Roman" w:hAnsi="Times New Roman" w:cs="Times New Roman"/>
          <w:sz w:val="28"/>
          <w:szCs w:val="28"/>
        </w:rPr>
        <w:t>Два раза в год (осень – весна),  в учреждении проходит общая  учебная тренировка с включением средств оповещения о пожаре, при котором все дети  и работники учреждения эвакуируются из помещений согласно плану эвакуации.</w:t>
      </w:r>
    </w:p>
    <w:p w:rsidR="007F194A" w:rsidRDefault="007F194A" w:rsidP="00EC75E6">
      <w:pPr>
        <w:numPr>
          <w:ilvl w:val="1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6.</w:t>
      </w:r>
      <w:r w:rsidRPr="007F194A">
        <w:rPr>
          <w:sz w:val="28"/>
          <w:szCs w:val="28"/>
        </w:rPr>
        <w:t xml:space="preserve"> </w:t>
      </w:r>
      <w:r w:rsidRPr="007F194A">
        <w:rPr>
          <w:rFonts w:ascii="Times New Roman" w:hAnsi="Times New Roman" w:cs="Times New Roman"/>
          <w:sz w:val="28"/>
          <w:szCs w:val="28"/>
        </w:rPr>
        <w:t>Пожарными правилами  запрещается оставлять коляски и санки, велосипеды и др. предметы  под лестницами,  в холлах, у запасных выходов,  в тамбурах, на путях эвакуации - это мешает эвакуации  детей и людей во время чрезвычайной ситуации.  Администрация ДОУ не несёт ответственность за оставленные без присмотра   вышеперечисленные вещи.</w:t>
      </w:r>
    </w:p>
    <w:p w:rsidR="007F194A" w:rsidRPr="007F194A" w:rsidRDefault="007F194A" w:rsidP="00EC7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</w:t>
      </w:r>
      <w:r w:rsidRPr="007F194A">
        <w:rPr>
          <w:sz w:val="28"/>
          <w:szCs w:val="28"/>
        </w:rPr>
        <w:t xml:space="preserve"> </w:t>
      </w:r>
      <w:r w:rsidRPr="007F194A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 для обеспечения безопасности всех детей учреждения, должны интересоваться о подозрительных людях, присутствующих на территории учреждения, обращать внимание на </w:t>
      </w:r>
      <w:proofErr w:type="gramStart"/>
      <w:r w:rsidRPr="007F194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7F194A">
        <w:rPr>
          <w:rFonts w:ascii="Times New Roman" w:hAnsi="Times New Roman" w:cs="Times New Roman"/>
          <w:sz w:val="28"/>
          <w:szCs w:val="28"/>
        </w:rPr>
        <w:t xml:space="preserve"> </w:t>
      </w:r>
      <w:r w:rsidRPr="007F194A">
        <w:rPr>
          <w:rFonts w:ascii="Times New Roman" w:hAnsi="Times New Roman" w:cs="Times New Roman"/>
          <w:sz w:val="28"/>
          <w:szCs w:val="28"/>
        </w:rPr>
        <w:lastRenderedPageBreak/>
        <w:t>гуляющих без присмотра на территории  детского сада, сообщать руководству детского сада обо всех случаях нарушения безопасности.</w:t>
      </w:r>
    </w:p>
    <w:p w:rsidR="007F194A" w:rsidRPr="007F194A" w:rsidRDefault="007F194A" w:rsidP="00EC7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6.18.</w:t>
      </w:r>
      <w:r w:rsidRPr="007F194A">
        <w:rPr>
          <w:rFonts w:ascii="Times New Roman" w:hAnsi="Times New Roman" w:cs="Times New Roman"/>
          <w:sz w:val="28"/>
          <w:szCs w:val="28"/>
        </w:rPr>
        <w:t>Родителям (законным представителям) необходимо беседовать с детьми по вопросам безопасности жизнедеятельности, о соблюдении дисциплины и о  выполнении требований работников  детского сада для обеспечения безопасности.</w:t>
      </w:r>
    </w:p>
    <w:p w:rsidR="00D33878" w:rsidRPr="00D33878" w:rsidRDefault="00D33878" w:rsidP="00EC7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6.19.</w:t>
      </w:r>
      <w:r w:rsidRPr="00D33878">
        <w:rPr>
          <w:sz w:val="28"/>
          <w:szCs w:val="28"/>
        </w:rPr>
        <w:t xml:space="preserve"> </w:t>
      </w:r>
      <w:r w:rsidRPr="00D33878">
        <w:rPr>
          <w:rFonts w:ascii="Times New Roman" w:hAnsi="Times New Roman" w:cs="Times New Roman"/>
          <w:sz w:val="28"/>
          <w:szCs w:val="28"/>
        </w:rPr>
        <w:t>Во избежание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колющие, стреляющие, стеклянные предметы, а также мелкие предметы (бусинки, пуговицы и т. п.), таблетки и другие лекарственные средства.</w:t>
      </w:r>
    </w:p>
    <w:p w:rsidR="007F194A" w:rsidRPr="00D33878" w:rsidRDefault="00D33878" w:rsidP="00EC7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6.20. </w:t>
      </w:r>
      <w:r w:rsidRPr="00D33878">
        <w:rPr>
          <w:rFonts w:ascii="Times New Roman" w:hAnsi="Times New Roman" w:cs="Times New Roman"/>
          <w:sz w:val="28"/>
          <w:szCs w:val="28"/>
        </w:rPr>
        <w:t>Категорически запрещается родителям (законным представителям) унижать честь и достоинство чужого ребёнка, применять меры физического и психического насилия. Все вопросы,    возникающие по отношению к другим детям, решаются с воспитателем. Если воспитатель  не принял мер,  не разрешил  вопрос  необходимо  обратиться  к  руководителю  учреждения.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 Права воспитанников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 w:rsidR="00F55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F55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«Красная шапочка» р.п. Линево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  В У</w:t>
      </w:r>
      <w:r w:rsidR="00FE71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D7B1F" w:rsidRPr="00B35D8B" w:rsidRDefault="00856DD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  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дошкольного образования не сопровождается проведением промежуточных аттестаций и итоговой аттестации  воспитанников.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   Воспитанники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55CFA" w:rsidRP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имеют право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7.4.  </w:t>
      </w:r>
      <w:proofErr w:type="gramStart"/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материальной поддержки воспитания и обучения детей, посещающих  У</w:t>
      </w:r>
      <w:r w:rsidR="00C1573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  В случае прекращения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55CFA" w:rsidRP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  Воспитанники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55CFA" w:rsidRP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6D7B1F" w:rsidRPr="007A68FB" w:rsidRDefault="006D7B1F" w:rsidP="00EC75E6">
      <w:pPr>
        <w:pStyle w:val="a3"/>
        <w:numPr>
          <w:ilvl w:val="0"/>
          <w:numId w:val="2"/>
        </w:numPr>
        <w:spacing w:after="0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питания;</w:t>
      </w:r>
    </w:p>
    <w:p w:rsidR="006D7B1F" w:rsidRPr="007A68FB" w:rsidRDefault="006D7B1F" w:rsidP="00EC75E6">
      <w:pPr>
        <w:pStyle w:val="a3"/>
        <w:numPr>
          <w:ilvl w:val="0"/>
          <w:numId w:val="2"/>
        </w:numPr>
        <w:spacing w:after="0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оптимальной образовательной нагрузки режима непосредственно образовательной деятельности;</w:t>
      </w:r>
    </w:p>
    <w:p w:rsidR="006D7B1F" w:rsidRPr="007A68FB" w:rsidRDefault="006D7B1F" w:rsidP="00EC75E6">
      <w:pPr>
        <w:pStyle w:val="a3"/>
        <w:numPr>
          <w:ilvl w:val="0"/>
          <w:numId w:val="2"/>
        </w:numPr>
        <w:spacing w:after="0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6D7B1F" w:rsidRPr="007A68FB" w:rsidRDefault="006D7B1F" w:rsidP="00EC75E6">
      <w:pPr>
        <w:pStyle w:val="a3"/>
        <w:numPr>
          <w:ilvl w:val="0"/>
          <w:numId w:val="2"/>
        </w:numPr>
        <w:spacing w:after="0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6D7B1F" w:rsidRPr="007A68FB" w:rsidRDefault="006D7B1F" w:rsidP="00EC75E6">
      <w:pPr>
        <w:pStyle w:val="a3"/>
        <w:numPr>
          <w:ilvl w:val="0"/>
          <w:numId w:val="2"/>
        </w:numPr>
        <w:spacing w:after="0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безопасности воспитанников во время пребывания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</w:t>
      </w: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55CFA" w:rsidRP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B1F" w:rsidRPr="007A68FB" w:rsidRDefault="006D7B1F" w:rsidP="00EC75E6">
      <w:pPr>
        <w:pStyle w:val="a3"/>
        <w:numPr>
          <w:ilvl w:val="0"/>
          <w:numId w:val="2"/>
        </w:numPr>
        <w:spacing w:after="0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профилактику несчастных случаев с воспитанниками во время пребывания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55CFA" w:rsidRP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B1F" w:rsidRPr="007A68FB" w:rsidRDefault="006D7B1F" w:rsidP="00EC75E6">
      <w:pPr>
        <w:pStyle w:val="a3"/>
        <w:numPr>
          <w:ilvl w:val="0"/>
          <w:numId w:val="2"/>
        </w:numPr>
        <w:spacing w:after="0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C1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573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="0096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реализации </w:t>
      </w:r>
      <w:r w:rsidR="001D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создаются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охраны здоровья воспитанников, в том числе обеспечивает:</w:t>
      </w:r>
    </w:p>
    <w:p w:rsidR="006D7B1F" w:rsidRPr="007A68FB" w:rsidRDefault="006D7B1F" w:rsidP="00EC75E6">
      <w:pPr>
        <w:pStyle w:val="a3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воспитанников;</w:t>
      </w:r>
    </w:p>
    <w:p w:rsidR="006D7B1F" w:rsidRDefault="006D7B1F" w:rsidP="00EC75E6">
      <w:pPr>
        <w:pStyle w:val="a3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санитарно-гигиенических, профилактических и оздоровительных мероприятий, </w:t>
      </w:r>
    </w:p>
    <w:p w:rsidR="006D7B1F" w:rsidRPr="007A68FB" w:rsidRDefault="006D7B1F" w:rsidP="00EC75E6">
      <w:pPr>
        <w:pStyle w:val="a3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воспитание в сфере охраны здоровья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6D7B1F" w:rsidRPr="007A68FB" w:rsidRDefault="006D7B1F" w:rsidP="00EC75E6">
      <w:pPr>
        <w:pStyle w:val="a3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государственных санитарно-эпидемиологических правил и нормативов;</w:t>
      </w:r>
    </w:p>
    <w:p w:rsidR="006D7B1F" w:rsidRDefault="006D7B1F" w:rsidP="00EC75E6">
      <w:pPr>
        <w:pStyle w:val="a3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расследование и учет несчастных случаев с воспитанниками во время пребывания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55CFA" w:rsidRP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D7B1F" w:rsidRPr="007A68FB" w:rsidRDefault="006D7B1F" w:rsidP="00EC75E6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плата</w:t>
      </w:r>
    </w:p>
    <w:p w:rsidR="006D7B1F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 Родители (законные представители) должны своевременно вносить плату за содержание воспитанника  в порядке, указанном в Договоре.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 Поощрения и дисциплинарное воздействие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   Меры дисциплинарного взыскания не применяются к воспитанникам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«Красная шапочка» р.п. Линево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  Дисциплина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55CFA" w:rsidRP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не допускается.</w:t>
      </w:r>
    </w:p>
    <w:p w:rsidR="006D7B1F" w:rsidRPr="00B35D8B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  Поощрения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55CFA" w:rsidRP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«Красная шапочка» р.п. Линево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по итогам конкурсов, соревнований и других мероприятий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виде вручения грамот, благодарственных писем, сертификатов, сладких призов и подарков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224" w:rsidRPr="00C4312E" w:rsidRDefault="00962224" w:rsidP="00EC75E6">
      <w:pPr>
        <w:pStyle w:val="aa"/>
        <w:spacing w:line="276" w:lineRule="auto"/>
        <w:jc w:val="left"/>
        <w:rPr>
          <w:b w:val="0"/>
          <w:sz w:val="28"/>
          <w:szCs w:val="28"/>
        </w:rPr>
      </w:pPr>
      <w:r w:rsidRPr="00962224">
        <w:rPr>
          <w:b w:val="0"/>
          <w:sz w:val="28"/>
          <w:szCs w:val="28"/>
        </w:rPr>
        <w:t xml:space="preserve">9.4. </w:t>
      </w:r>
      <w:r w:rsidRPr="00C4312E">
        <w:rPr>
          <w:b w:val="0"/>
          <w:sz w:val="28"/>
          <w:szCs w:val="28"/>
        </w:rPr>
        <w:t>Меры воздействия могут быть применены к родителям (законными представителями) воспитанников, не</w:t>
      </w:r>
      <w:r>
        <w:rPr>
          <w:b w:val="0"/>
          <w:sz w:val="28"/>
          <w:szCs w:val="28"/>
        </w:rPr>
        <w:t xml:space="preserve"> </w:t>
      </w:r>
      <w:r w:rsidRPr="00C4312E">
        <w:rPr>
          <w:b w:val="0"/>
          <w:sz w:val="28"/>
          <w:szCs w:val="28"/>
        </w:rPr>
        <w:t>выполняющих условия договора об образовании по образовательным программам дошкольного образования, заключенного между учреждением и родителями (законными представителями).</w:t>
      </w:r>
    </w:p>
    <w:p w:rsidR="00962224" w:rsidRPr="00962224" w:rsidRDefault="00962224" w:rsidP="00EC75E6">
      <w:pPr>
        <w:pStyle w:val="aa"/>
        <w:numPr>
          <w:ilvl w:val="2"/>
          <w:numId w:val="11"/>
        </w:numPr>
        <w:spacing w:line="276" w:lineRule="auto"/>
        <w:ind w:left="0"/>
        <w:jc w:val="left"/>
        <w:rPr>
          <w:sz w:val="28"/>
          <w:szCs w:val="28"/>
        </w:rPr>
      </w:pPr>
      <w:r w:rsidRPr="00962224">
        <w:rPr>
          <w:b w:val="0"/>
          <w:sz w:val="28"/>
          <w:szCs w:val="28"/>
        </w:rPr>
        <w:t>К мерам воздействия относятся:</w:t>
      </w:r>
    </w:p>
    <w:p w:rsidR="00962224" w:rsidRPr="00962224" w:rsidRDefault="00962224" w:rsidP="00EC75E6">
      <w:pPr>
        <w:numPr>
          <w:ilvl w:val="0"/>
          <w:numId w:val="10"/>
        </w:numPr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2224">
        <w:rPr>
          <w:rFonts w:ascii="Times New Roman" w:hAnsi="Times New Roman" w:cs="Times New Roman"/>
          <w:sz w:val="28"/>
          <w:szCs w:val="28"/>
        </w:rPr>
        <w:t>индивидуальные беседы;</w:t>
      </w:r>
    </w:p>
    <w:p w:rsidR="00962224" w:rsidRPr="00962224" w:rsidRDefault="00962224" w:rsidP="00EC75E6">
      <w:pPr>
        <w:numPr>
          <w:ilvl w:val="0"/>
          <w:numId w:val="10"/>
        </w:numPr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2224">
        <w:rPr>
          <w:rFonts w:ascii="Times New Roman" w:hAnsi="Times New Roman" w:cs="Times New Roman"/>
          <w:sz w:val="28"/>
          <w:szCs w:val="28"/>
        </w:rPr>
        <w:t>замечание;</w:t>
      </w:r>
    </w:p>
    <w:p w:rsidR="00962224" w:rsidRPr="00962224" w:rsidRDefault="00962224" w:rsidP="00EC75E6">
      <w:pPr>
        <w:numPr>
          <w:ilvl w:val="0"/>
          <w:numId w:val="10"/>
        </w:numPr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2224">
        <w:rPr>
          <w:rFonts w:ascii="Times New Roman" w:hAnsi="Times New Roman" w:cs="Times New Roman"/>
          <w:sz w:val="28"/>
          <w:szCs w:val="28"/>
        </w:rPr>
        <w:t>приглашение на заседание совета родителей группы или учреждения;</w:t>
      </w:r>
    </w:p>
    <w:p w:rsidR="00962224" w:rsidRPr="00962224" w:rsidRDefault="00962224" w:rsidP="00EC75E6">
      <w:pPr>
        <w:numPr>
          <w:ilvl w:val="0"/>
          <w:numId w:val="10"/>
        </w:numPr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2224">
        <w:rPr>
          <w:rFonts w:ascii="Times New Roman" w:hAnsi="Times New Roman" w:cs="Times New Roman"/>
          <w:sz w:val="28"/>
          <w:szCs w:val="28"/>
        </w:rPr>
        <w:t>другие меры воздействия, не запрещенные законодательством РФ;</w:t>
      </w:r>
    </w:p>
    <w:p w:rsidR="00962224" w:rsidRDefault="00962224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B1F" w:rsidRDefault="008E4FE8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6D7B1F" w:rsidRPr="00945855" w:rsidRDefault="006D7B1F" w:rsidP="00EC7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B1F" w:rsidRPr="00945855" w:rsidRDefault="006D7B1F" w:rsidP="00EC75E6">
      <w:pPr>
        <w:shd w:val="clear" w:color="auto" w:fill="FFFFFF"/>
        <w:spacing w:after="0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7B1F" w:rsidRPr="00945855" w:rsidRDefault="006D7B1F" w:rsidP="00EC75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</w:p>
    <w:p w:rsidR="006D7B1F" w:rsidRPr="00945855" w:rsidRDefault="006D7B1F" w:rsidP="00EC75E6">
      <w:pPr>
        <w:rPr>
          <w:rFonts w:ascii="Times New Roman" w:hAnsi="Times New Roman" w:cs="Times New Roman"/>
          <w:sz w:val="28"/>
          <w:szCs w:val="28"/>
        </w:rPr>
      </w:pPr>
    </w:p>
    <w:p w:rsidR="006D7B1F" w:rsidRPr="001B0D60" w:rsidRDefault="006D7B1F" w:rsidP="00EC75E6">
      <w:pPr>
        <w:rPr>
          <w:rFonts w:ascii="Times New Roman" w:hAnsi="Times New Roman" w:cs="Times New Roman"/>
          <w:sz w:val="28"/>
          <w:szCs w:val="28"/>
        </w:rPr>
      </w:pPr>
    </w:p>
    <w:p w:rsidR="006D7B1F" w:rsidRDefault="006D7B1F" w:rsidP="00EC75E6"/>
    <w:sectPr w:rsidR="006D7B1F" w:rsidSect="00D462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C2" w:rsidRDefault="00D522C2" w:rsidP="00020CA4">
      <w:pPr>
        <w:spacing w:after="0" w:line="240" w:lineRule="auto"/>
      </w:pPr>
      <w:r>
        <w:separator/>
      </w:r>
    </w:p>
  </w:endnote>
  <w:endnote w:type="continuationSeparator" w:id="0">
    <w:p w:rsidR="00D522C2" w:rsidRDefault="00D522C2" w:rsidP="0002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C2" w:rsidRDefault="00D522C2" w:rsidP="00020CA4">
      <w:pPr>
        <w:spacing w:after="0" w:line="240" w:lineRule="auto"/>
      </w:pPr>
      <w:r>
        <w:separator/>
      </w:r>
    </w:p>
  </w:footnote>
  <w:footnote w:type="continuationSeparator" w:id="0">
    <w:p w:rsidR="00D522C2" w:rsidRDefault="00D522C2" w:rsidP="0002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3831"/>
      <w:docPartObj>
        <w:docPartGallery w:val="Page Numbers (Top of Page)"/>
        <w:docPartUnique/>
      </w:docPartObj>
    </w:sdtPr>
    <w:sdtContent>
      <w:p w:rsidR="00F55CFA" w:rsidRDefault="00945BAA">
        <w:pPr>
          <w:pStyle w:val="a4"/>
          <w:jc w:val="center"/>
        </w:pPr>
        <w:fldSimple w:instr=" PAGE   \* MERGEFORMAT ">
          <w:r w:rsidR="00EC75E6">
            <w:rPr>
              <w:noProof/>
            </w:rPr>
            <w:t>10</w:t>
          </w:r>
        </w:fldSimple>
      </w:p>
    </w:sdtContent>
  </w:sdt>
  <w:p w:rsidR="00F55CFA" w:rsidRDefault="00F55C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EBD"/>
    <w:multiLevelType w:val="multilevel"/>
    <w:tmpl w:val="4F18A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0B0488"/>
    <w:multiLevelType w:val="hybridMultilevel"/>
    <w:tmpl w:val="293C6682"/>
    <w:lvl w:ilvl="0" w:tplc="2414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56F3"/>
    <w:multiLevelType w:val="hybridMultilevel"/>
    <w:tmpl w:val="BEF0761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B96380"/>
    <w:multiLevelType w:val="multilevel"/>
    <w:tmpl w:val="7EC26DAC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>
    <w:nsid w:val="27FF108E"/>
    <w:multiLevelType w:val="multilevel"/>
    <w:tmpl w:val="81F8AAE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AB6469"/>
    <w:multiLevelType w:val="multilevel"/>
    <w:tmpl w:val="A9F6B0A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3E0623D8"/>
    <w:multiLevelType w:val="hybridMultilevel"/>
    <w:tmpl w:val="BD82CCC8"/>
    <w:lvl w:ilvl="0" w:tplc="2414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27505"/>
    <w:multiLevelType w:val="hybridMultilevel"/>
    <w:tmpl w:val="3D94A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10AE7"/>
    <w:multiLevelType w:val="multilevel"/>
    <w:tmpl w:val="F90E55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682927EE"/>
    <w:multiLevelType w:val="hybridMultilevel"/>
    <w:tmpl w:val="44B42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8A4E87"/>
    <w:multiLevelType w:val="hybridMultilevel"/>
    <w:tmpl w:val="9782D644"/>
    <w:lvl w:ilvl="0" w:tplc="2414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82257"/>
    <w:rsid w:val="00003104"/>
    <w:rsid w:val="00020CA4"/>
    <w:rsid w:val="00052BF3"/>
    <w:rsid w:val="000B42D9"/>
    <w:rsid w:val="000F67EB"/>
    <w:rsid w:val="00143245"/>
    <w:rsid w:val="00163F09"/>
    <w:rsid w:val="001671BA"/>
    <w:rsid w:val="001D2BCF"/>
    <w:rsid w:val="0020400C"/>
    <w:rsid w:val="00214356"/>
    <w:rsid w:val="002557A5"/>
    <w:rsid w:val="00282257"/>
    <w:rsid w:val="0028342D"/>
    <w:rsid w:val="00291464"/>
    <w:rsid w:val="002C0F58"/>
    <w:rsid w:val="0035009D"/>
    <w:rsid w:val="003C0636"/>
    <w:rsid w:val="003D2810"/>
    <w:rsid w:val="003D72DE"/>
    <w:rsid w:val="003E2885"/>
    <w:rsid w:val="003F06B4"/>
    <w:rsid w:val="003F0788"/>
    <w:rsid w:val="003F26E5"/>
    <w:rsid w:val="003F6E71"/>
    <w:rsid w:val="004E2C31"/>
    <w:rsid w:val="005D6395"/>
    <w:rsid w:val="005D7C8E"/>
    <w:rsid w:val="006D7B1F"/>
    <w:rsid w:val="006E5FD7"/>
    <w:rsid w:val="00705C19"/>
    <w:rsid w:val="00723B84"/>
    <w:rsid w:val="00733BAE"/>
    <w:rsid w:val="007538A5"/>
    <w:rsid w:val="00762697"/>
    <w:rsid w:val="0077754F"/>
    <w:rsid w:val="007E75C0"/>
    <w:rsid w:val="007F194A"/>
    <w:rsid w:val="007F1A09"/>
    <w:rsid w:val="00856DDF"/>
    <w:rsid w:val="008E2B1C"/>
    <w:rsid w:val="008E4FE8"/>
    <w:rsid w:val="00924A97"/>
    <w:rsid w:val="00945BAA"/>
    <w:rsid w:val="00962224"/>
    <w:rsid w:val="00970FCE"/>
    <w:rsid w:val="00991BE2"/>
    <w:rsid w:val="009C440B"/>
    <w:rsid w:val="00AA50B4"/>
    <w:rsid w:val="00B15349"/>
    <w:rsid w:val="00B30BF4"/>
    <w:rsid w:val="00B921CD"/>
    <w:rsid w:val="00BA2665"/>
    <w:rsid w:val="00BC513B"/>
    <w:rsid w:val="00C15739"/>
    <w:rsid w:val="00C84BF3"/>
    <w:rsid w:val="00C96232"/>
    <w:rsid w:val="00CD5DA1"/>
    <w:rsid w:val="00CF581D"/>
    <w:rsid w:val="00CF6A8D"/>
    <w:rsid w:val="00D33878"/>
    <w:rsid w:val="00D462C9"/>
    <w:rsid w:val="00D47F2F"/>
    <w:rsid w:val="00D522C2"/>
    <w:rsid w:val="00EC75E6"/>
    <w:rsid w:val="00EE0358"/>
    <w:rsid w:val="00F02940"/>
    <w:rsid w:val="00F1079B"/>
    <w:rsid w:val="00F25BDD"/>
    <w:rsid w:val="00F45E54"/>
    <w:rsid w:val="00F55CFA"/>
    <w:rsid w:val="00F61D1D"/>
    <w:rsid w:val="00F877E8"/>
    <w:rsid w:val="00FE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7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CA4"/>
  </w:style>
  <w:style w:type="paragraph" w:styleId="a6">
    <w:name w:val="footer"/>
    <w:basedOn w:val="a"/>
    <w:link w:val="a7"/>
    <w:uiPriority w:val="99"/>
    <w:semiHidden/>
    <w:unhideWhenUsed/>
    <w:rsid w:val="0002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0CA4"/>
  </w:style>
  <w:style w:type="paragraph" w:styleId="a8">
    <w:name w:val="No Spacing"/>
    <w:link w:val="a9"/>
    <w:uiPriority w:val="1"/>
    <w:qFormat/>
    <w:rsid w:val="002557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2557A5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9622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9622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KJ/h61XMmG1tSY6tgHXeB4a+zr/g3V/XGFurKqRoKx4=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g2pfpr0unWs5gcBqlpnRdJAvdHM8jiUtcA2hx76wVLNQgO6vvLtZrBYWoYNctc0J
x7q6aXYSahpNzcB02OcIOA==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PVOAAyF+pECd+YMCnghLE/o1Za4=</DigestValue>
      </Reference>
      <Reference URI="/word/endnotes.xml?ContentType=application/vnd.openxmlformats-officedocument.wordprocessingml.endnotes+xml">
        <DigestMethod Algorithm="http://www.w3.org/2000/09/xmldsig#sha1"/>
        <DigestValue>TxCdtihEuU4Cs4G1Pm9uovWutP4=</DigestValue>
      </Reference>
      <Reference URI="/word/fontTable.xml?ContentType=application/vnd.openxmlformats-officedocument.wordprocessingml.fontTable+xml">
        <DigestMethod Algorithm="http://www.w3.org/2000/09/xmldsig#sha1"/>
        <DigestValue>DYnLYXeRUUR7RMEqfcj4XKiVWzI=</DigestValue>
      </Reference>
      <Reference URI="/word/footnotes.xml?ContentType=application/vnd.openxmlformats-officedocument.wordprocessingml.footnotes+xml">
        <DigestMethod Algorithm="http://www.w3.org/2000/09/xmldsig#sha1"/>
        <DigestValue>sviEgXsQOKT5iuUtO6sK4gKGKgw=</DigestValue>
      </Reference>
      <Reference URI="/word/header1.xml?ContentType=application/vnd.openxmlformats-officedocument.wordprocessingml.header+xml">
        <DigestMethod Algorithm="http://www.w3.org/2000/09/xmldsig#sha1"/>
        <DigestValue>MyfcLXuND/q+Jlhf1JIGaUx4thE=</DigestValue>
      </Reference>
      <Reference URI="/word/numbering.xml?ContentType=application/vnd.openxmlformats-officedocument.wordprocessingml.numbering+xml">
        <DigestMethod Algorithm="http://www.w3.org/2000/09/xmldsig#sha1"/>
        <DigestValue>uozzse8+2aQVXyi2wNXQFFDQ+dE=</DigestValue>
      </Reference>
      <Reference URI="/word/settings.xml?ContentType=application/vnd.openxmlformats-officedocument.wordprocessingml.settings+xml">
        <DigestMethod Algorithm="http://www.w3.org/2000/09/xmldsig#sha1"/>
        <DigestValue>QfcP2J0Wfdcy/kIQW9Y/mo6jbu4=</DigestValue>
      </Reference>
      <Reference URI="/word/styles.xml?ContentType=application/vnd.openxmlformats-officedocument.wordprocessingml.styles+xml">
        <DigestMethod Algorithm="http://www.w3.org/2000/09/xmldsig#sha1"/>
        <DigestValue>eib0Uj0VEckxTvUQbVhZxBQg79M=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2023-12-12T04:05:20Z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12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2018-07-27T07:59:00Z</cp:lastPrinted>
  <dcterms:created xsi:type="dcterms:W3CDTF">2018-07-25T04:21:00Z</dcterms:created>
  <dcterms:modified xsi:type="dcterms:W3CDTF">2023-12-12T04:04:00Z</dcterms:modified>
</cp:coreProperties>
</file>